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5E0617">
        <w:rPr>
          <w:rFonts w:ascii="Times New Roman" w:hAnsi="Times New Roman" w:cs="Times New Roman"/>
          <w:i/>
          <w:iCs/>
          <w:sz w:val="28"/>
          <w:szCs w:val="28"/>
        </w:rPr>
        <w:t>Социально_экономическая</w:t>
      </w:r>
      <w:proofErr w:type="spellEnd"/>
      <w:r w:rsidRPr="005E0617">
        <w:rPr>
          <w:rFonts w:ascii="Times New Roman" w:hAnsi="Times New Roman" w:cs="Times New Roman"/>
          <w:i/>
          <w:iCs/>
          <w:sz w:val="28"/>
          <w:szCs w:val="28"/>
        </w:rPr>
        <w:t xml:space="preserve"> политика Советского государства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b/>
          <w:bCs/>
          <w:sz w:val="28"/>
          <w:szCs w:val="28"/>
        </w:rPr>
        <w:t xml:space="preserve">Борьба с капиталом. </w:t>
      </w:r>
      <w:r w:rsidRPr="005E0617">
        <w:rPr>
          <w:rFonts w:ascii="Times New Roman" w:hAnsi="Times New Roman" w:cs="Times New Roman"/>
          <w:sz w:val="28"/>
          <w:szCs w:val="28"/>
        </w:rPr>
        <w:t>Придя к власти, большевики развернули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борьбу с капиталом — финансовым, торговым, промышленным. Она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была обусловлена как обострением положения Советского </w:t>
      </w:r>
      <w:proofErr w:type="spellStart"/>
      <w:r w:rsidRPr="005E0617">
        <w:rPr>
          <w:rFonts w:ascii="Times New Roman" w:hAnsi="Times New Roman" w:cs="Times New Roman"/>
          <w:sz w:val="28"/>
          <w:szCs w:val="28"/>
        </w:rPr>
        <w:t>государст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>_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0617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 xml:space="preserve">, так и идеологическими установками, предусматривавшими </w:t>
      </w:r>
      <w:proofErr w:type="spellStart"/>
      <w:r w:rsidRPr="005E0617">
        <w:rPr>
          <w:rFonts w:ascii="Times New Roman" w:hAnsi="Times New Roman" w:cs="Times New Roman"/>
          <w:sz w:val="28"/>
          <w:szCs w:val="28"/>
        </w:rPr>
        <w:t>непо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>_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0617">
        <w:rPr>
          <w:rFonts w:ascii="Times New Roman" w:hAnsi="Times New Roman" w:cs="Times New Roman"/>
          <w:sz w:val="28"/>
          <w:szCs w:val="28"/>
        </w:rPr>
        <w:t>средственный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 xml:space="preserve"> переход к социализму после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социалистической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617">
        <w:rPr>
          <w:rFonts w:ascii="Times New Roman" w:hAnsi="Times New Roman" w:cs="Times New Roman"/>
          <w:sz w:val="28"/>
          <w:szCs w:val="28"/>
        </w:rPr>
        <w:t>револю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>_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0617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 xml:space="preserve"> (без переходного периода).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Борьба с финансовым капиталом началась 25 октября 1917 г. с </w:t>
      </w:r>
      <w:proofErr w:type="spellStart"/>
      <w:r w:rsidRPr="005E0617">
        <w:rPr>
          <w:rFonts w:ascii="Times New Roman" w:hAnsi="Times New Roman" w:cs="Times New Roman"/>
          <w:sz w:val="28"/>
          <w:szCs w:val="28"/>
        </w:rPr>
        <w:t>захва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>_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та Госбанка в Петрограде. В руки новой власти перешли золотой запас,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денежные средства, эмиссия денег. Советское правительство подчини_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0617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 xml:space="preserve"> контролю Госбанка частные банки. 14 декабря 1917 г. были </w:t>
      </w:r>
      <w:proofErr w:type="spellStart"/>
      <w:r w:rsidRPr="005E0617">
        <w:rPr>
          <w:rFonts w:ascii="Times New Roman" w:hAnsi="Times New Roman" w:cs="Times New Roman"/>
          <w:sz w:val="28"/>
          <w:szCs w:val="28"/>
        </w:rPr>
        <w:t>национа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>_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0617">
        <w:rPr>
          <w:rFonts w:ascii="Times New Roman" w:hAnsi="Times New Roman" w:cs="Times New Roman"/>
          <w:sz w:val="28"/>
          <w:szCs w:val="28"/>
        </w:rPr>
        <w:t>лизированы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 xml:space="preserve"> крупные акционерные банки, в январе конфискованы </w:t>
      </w:r>
      <w:proofErr w:type="spellStart"/>
      <w:r w:rsidRPr="005E0617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>_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0617">
        <w:rPr>
          <w:rFonts w:ascii="Times New Roman" w:hAnsi="Times New Roman" w:cs="Times New Roman"/>
          <w:sz w:val="28"/>
          <w:szCs w:val="28"/>
        </w:rPr>
        <w:t>ционерные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 xml:space="preserve"> капиталы бывших частных банков. Банковское дело стало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государственной монополией. Национализация банков в декабре 1917 г.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была подкреплена конфискацией денежных средств населения, если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они превышали сумму в 5 тыс. руб. и были нажиты «нетрудовым путем».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Проведенные чрезвычайные меры подорвали основы финансового мо_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0617">
        <w:rPr>
          <w:rFonts w:ascii="Times New Roman" w:hAnsi="Times New Roman" w:cs="Times New Roman"/>
          <w:sz w:val="28"/>
          <w:szCs w:val="28"/>
        </w:rPr>
        <w:t>гущества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 xml:space="preserve"> противников Советской власти и создали условия для </w:t>
      </w:r>
      <w:proofErr w:type="spellStart"/>
      <w:r w:rsidRPr="005E0617">
        <w:rPr>
          <w:rFonts w:ascii="Times New Roman" w:hAnsi="Times New Roman" w:cs="Times New Roman"/>
          <w:sz w:val="28"/>
          <w:szCs w:val="28"/>
        </w:rPr>
        <w:t>наступ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>_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0617">
        <w:rPr>
          <w:rFonts w:ascii="Times New Roman" w:hAnsi="Times New Roman" w:cs="Times New Roman"/>
          <w:sz w:val="28"/>
          <w:szCs w:val="28"/>
        </w:rPr>
        <w:t>ления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 xml:space="preserve"> на торговый и промышленный капитал.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Борьба с торговым капиталом велась путем ограничения, а затем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запрета свободы как внутренней, так и внешней торговли. В конце де_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0617">
        <w:rPr>
          <w:rFonts w:ascii="Times New Roman" w:hAnsi="Times New Roman" w:cs="Times New Roman"/>
          <w:sz w:val="28"/>
          <w:szCs w:val="28"/>
        </w:rPr>
        <w:t>кабря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 xml:space="preserve"> 1917 г. внешняя торговля была поставлена под контроль </w:t>
      </w:r>
      <w:proofErr w:type="spellStart"/>
      <w:r w:rsidRPr="005E0617">
        <w:rPr>
          <w:rFonts w:ascii="Times New Roman" w:hAnsi="Times New Roman" w:cs="Times New Roman"/>
          <w:sz w:val="28"/>
          <w:szCs w:val="28"/>
        </w:rPr>
        <w:t>Нарко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>_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мата торговли и промышленности, а в апреле 1918 г.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объявлена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617">
        <w:rPr>
          <w:rFonts w:ascii="Times New Roman" w:hAnsi="Times New Roman" w:cs="Times New Roman"/>
          <w:sz w:val="28"/>
          <w:szCs w:val="28"/>
        </w:rPr>
        <w:t>госу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>_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дарственной монополией. Свертывание внутренней торговли было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начато с подтверждения Советской властью незыблемости хлебной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монополии, введенной еще Временным правительством, и введением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0617">
        <w:rPr>
          <w:rFonts w:ascii="Times New Roman" w:hAnsi="Times New Roman" w:cs="Times New Roman"/>
          <w:sz w:val="28"/>
          <w:szCs w:val="28"/>
        </w:rPr>
        <w:t>госмонополии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 xml:space="preserve"> на промышленные товары широкого потребления.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На этой основе большевики предполагали развернуть прямой </w:t>
      </w:r>
      <w:proofErr w:type="spellStart"/>
      <w:r w:rsidRPr="005E0617">
        <w:rPr>
          <w:rFonts w:ascii="Times New Roman" w:hAnsi="Times New Roman" w:cs="Times New Roman"/>
          <w:sz w:val="28"/>
          <w:szCs w:val="28"/>
        </w:rPr>
        <w:t>товаро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>_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обмен (продуктообмен), о необходимости которого они неоднократно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говорили с лета 1917 г.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Вначале обмен промышленных товаров на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сельскохозяйственные</w:t>
      </w:r>
      <w:proofErr w:type="gramEnd"/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проводился на региональном уровне, а декретом от 26 марта 1918 г.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СНК ввел систему товарооборота повсеместно. Для этого правитель_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0617">
        <w:rPr>
          <w:rFonts w:ascii="Times New Roman" w:hAnsi="Times New Roman" w:cs="Times New Roman"/>
          <w:sz w:val="28"/>
          <w:szCs w:val="28"/>
        </w:rPr>
        <w:t>ство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 xml:space="preserve"> выделило промтоваров широкого потребления на сумму свыше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1,1 </w:t>
      </w:r>
      <w:proofErr w:type="spellStart"/>
      <w:proofErr w:type="gramStart"/>
      <w:r w:rsidRPr="005E0617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руб. Осуществление натурального обмена возлагалось на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0617">
        <w:rPr>
          <w:rFonts w:ascii="Times New Roman" w:hAnsi="Times New Roman" w:cs="Times New Roman"/>
          <w:sz w:val="28"/>
          <w:szCs w:val="28"/>
        </w:rPr>
        <w:t>Наркомпрод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 xml:space="preserve"> и его местные органы. Поскольку выделенных </w:t>
      </w:r>
      <w:proofErr w:type="spellStart"/>
      <w:r w:rsidRPr="005E0617">
        <w:rPr>
          <w:rFonts w:ascii="Times New Roman" w:hAnsi="Times New Roman" w:cs="Times New Roman"/>
          <w:sz w:val="28"/>
          <w:szCs w:val="28"/>
        </w:rPr>
        <w:t>промтова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>_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ров было недостаточно, то по инструкции наркома А. Д. </w:t>
      </w:r>
      <w:proofErr w:type="spellStart"/>
      <w:r w:rsidRPr="005E0617">
        <w:rPr>
          <w:rFonts w:ascii="Times New Roman" w:hAnsi="Times New Roman" w:cs="Times New Roman"/>
          <w:sz w:val="28"/>
          <w:szCs w:val="28"/>
        </w:rPr>
        <w:t>Цюрупы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617">
        <w:rPr>
          <w:rFonts w:ascii="Times New Roman" w:hAnsi="Times New Roman" w:cs="Times New Roman"/>
          <w:sz w:val="28"/>
          <w:szCs w:val="28"/>
        </w:rPr>
        <w:t>кре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>_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0617">
        <w:rPr>
          <w:rFonts w:ascii="Times New Roman" w:hAnsi="Times New Roman" w:cs="Times New Roman"/>
          <w:sz w:val="28"/>
          <w:szCs w:val="28"/>
        </w:rPr>
        <w:t>стьянам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 xml:space="preserve"> выдавали товаров лишь за 25% сданного хлеба, за </w:t>
      </w:r>
      <w:proofErr w:type="spellStart"/>
      <w:r w:rsidRPr="005E0617">
        <w:rPr>
          <w:rFonts w:ascii="Times New Roman" w:hAnsi="Times New Roman" w:cs="Times New Roman"/>
          <w:sz w:val="28"/>
          <w:szCs w:val="28"/>
        </w:rPr>
        <w:t>осталь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>_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ной — деньги. Однако в условиях развала денежной системы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добровольно на такой обмен крестьяне шли неохотно. Выгоднее было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менять хлеб на рынке, где цены на него были в 10—20 раз выше </w:t>
      </w:r>
      <w:proofErr w:type="spellStart"/>
      <w:r w:rsidRPr="005E0617">
        <w:rPr>
          <w:rFonts w:ascii="Times New Roman" w:hAnsi="Times New Roman" w:cs="Times New Roman"/>
          <w:sz w:val="28"/>
          <w:szCs w:val="28"/>
        </w:rPr>
        <w:t>госу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>_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0617">
        <w:rPr>
          <w:rFonts w:ascii="Times New Roman" w:hAnsi="Times New Roman" w:cs="Times New Roman"/>
          <w:sz w:val="28"/>
          <w:szCs w:val="28"/>
        </w:rPr>
        <w:t>дарственных и росли они гораздо быстрее, чем на промышленные то_</w:t>
      </w:r>
      <w:proofErr w:type="gramEnd"/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вары. Вскоре выяснилось, что взятый правительством курс </w:t>
      </w:r>
      <w:proofErr w:type="spellStart"/>
      <w:r w:rsidRPr="005E0617">
        <w:rPr>
          <w:rFonts w:ascii="Times New Roman" w:hAnsi="Times New Roman" w:cs="Times New Roman"/>
          <w:sz w:val="28"/>
          <w:szCs w:val="28"/>
        </w:rPr>
        <w:t>неэффек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>_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0617">
        <w:rPr>
          <w:rFonts w:ascii="Times New Roman" w:hAnsi="Times New Roman" w:cs="Times New Roman"/>
          <w:sz w:val="28"/>
          <w:szCs w:val="28"/>
        </w:rPr>
        <w:t>тивен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>. Для этого надо было сосредоточить в руках правительства всю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промышленность, а не только отдельные предприятия, затем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пере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>_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lastRenderedPageBreak/>
        <w:t xml:space="preserve">строить ее с учетом потребностей деревни. Наконец, около 90% </w:t>
      </w:r>
      <w:proofErr w:type="spellStart"/>
      <w:r w:rsidRPr="005E0617">
        <w:rPr>
          <w:rFonts w:ascii="Times New Roman" w:hAnsi="Times New Roman" w:cs="Times New Roman"/>
          <w:sz w:val="28"/>
          <w:szCs w:val="28"/>
        </w:rPr>
        <w:t>выде</w:t>
      </w:r>
      <w:proofErr w:type="spellEnd"/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ленных товаров было направлено в Сибирь и на Украину,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хлебные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617">
        <w:rPr>
          <w:rFonts w:ascii="Times New Roman" w:hAnsi="Times New Roman" w:cs="Times New Roman"/>
          <w:sz w:val="28"/>
          <w:szCs w:val="28"/>
        </w:rPr>
        <w:t>кла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>_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0617">
        <w:rPr>
          <w:rFonts w:ascii="Times New Roman" w:hAnsi="Times New Roman" w:cs="Times New Roman"/>
          <w:sz w:val="28"/>
          <w:szCs w:val="28"/>
        </w:rPr>
        <w:t>довые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 xml:space="preserve"> страны, вскоре захваченные противником. Последний факт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заставил СНК, широко используя репрессивный аппарат, перейти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к принудительному изъятию продовольствия у крестьян. Товарообмен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отошел на второй план, использовался как одно из средств </w:t>
      </w:r>
      <w:proofErr w:type="spellStart"/>
      <w:r w:rsidRPr="005E0617">
        <w:rPr>
          <w:rFonts w:ascii="Times New Roman" w:hAnsi="Times New Roman" w:cs="Times New Roman"/>
          <w:sz w:val="28"/>
          <w:szCs w:val="28"/>
        </w:rPr>
        <w:t>стимулиро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>_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0617">
        <w:rPr>
          <w:rFonts w:ascii="Times New Roman" w:hAnsi="Times New Roman" w:cs="Times New Roman"/>
          <w:sz w:val="28"/>
          <w:szCs w:val="28"/>
        </w:rPr>
        <w:t>вания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 xml:space="preserve"> заготовок.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В мае 1918 г. декретами ВЦИК и СНК была введена </w:t>
      </w:r>
      <w:proofErr w:type="spellStart"/>
      <w:r w:rsidRPr="005E0617">
        <w:rPr>
          <w:rFonts w:ascii="Times New Roman" w:hAnsi="Times New Roman" w:cs="Times New Roman"/>
          <w:i/>
          <w:iCs/>
          <w:sz w:val="28"/>
          <w:szCs w:val="28"/>
        </w:rPr>
        <w:t>продовольст</w:t>
      </w:r>
      <w:proofErr w:type="spellEnd"/>
      <w:r w:rsidRPr="005E0617">
        <w:rPr>
          <w:rFonts w:ascii="Times New Roman" w:hAnsi="Times New Roman" w:cs="Times New Roman"/>
          <w:i/>
          <w:iCs/>
          <w:sz w:val="28"/>
          <w:szCs w:val="28"/>
        </w:rPr>
        <w:t>_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i/>
          <w:iCs/>
          <w:sz w:val="28"/>
          <w:szCs w:val="28"/>
        </w:rPr>
        <w:t>венная диктатура</w:t>
      </w:r>
      <w:r w:rsidRPr="005E06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0617">
        <w:rPr>
          <w:rFonts w:ascii="Times New Roman" w:hAnsi="Times New Roman" w:cs="Times New Roman"/>
          <w:sz w:val="28"/>
          <w:szCs w:val="28"/>
        </w:rPr>
        <w:t>Наркомпрод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 xml:space="preserve"> получил диктаторские полномочия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для заготовки хлеба по твердым государственным ценам, право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>_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менять вооруженную силу вплоть до расстрела на месте при оказании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противодействия со стороны владельцев хлеба. Советская власть </w:t>
      </w:r>
      <w:proofErr w:type="spellStart"/>
      <w:r w:rsidRPr="005E0617">
        <w:rPr>
          <w:rFonts w:ascii="Times New Roman" w:hAnsi="Times New Roman" w:cs="Times New Roman"/>
          <w:sz w:val="28"/>
          <w:szCs w:val="28"/>
        </w:rPr>
        <w:t>объ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>_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явила врагами народа всех, кто скрывал хлеб, не вывозил его на </w:t>
      </w:r>
      <w:proofErr w:type="spellStart"/>
      <w:r w:rsidRPr="005E0617">
        <w:rPr>
          <w:rFonts w:ascii="Times New Roman" w:hAnsi="Times New Roman" w:cs="Times New Roman"/>
          <w:sz w:val="28"/>
          <w:szCs w:val="28"/>
        </w:rPr>
        <w:t>ссып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>_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0617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 xml:space="preserve"> пункты, переводил на самогон, торговал им.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Продовольственная</w:t>
      </w:r>
      <w:proofErr w:type="gramEnd"/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диктатура осуществлялась через продовольственные комитеты, коми_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E0617">
        <w:rPr>
          <w:rFonts w:ascii="Times New Roman" w:hAnsi="Times New Roman" w:cs="Times New Roman"/>
          <w:sz w:val="28"/>
          <w:szCs w:val="28"/>
        </w:rPr>
        <w:t>теты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 xml:space="preserve"> бедноты (комбеды), продовольственные рабочие отряды (</w:t>
      </w:r>
      <w:proofErr w:type="spellStart"/>
      <w:r w:rsidRPr="005E0617">
        <w:rPr>
          <w:rFonts w:ascii="Times New Roman" w:hAnsi="Times New Roman" w:cs="Times New Roman"/>
          <w:sz w:val="28"/>
          <w:szCs w:val="28"/>
        </w:rPr>
        <w:t>продо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>_</w:t>
      </w:r>
      <w:proofErr w:type="gramEnd"/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E0617">
        <w:rPr>
          <w:rFonts w:ascii="Times New Roman" w:hAnsi="Times New Roman" w:cs="Times New Roman"/>
          <w:sz w:val="28"/>
          <w:szCs w:val="28"/>
        </w:rPr>
        <w:t>тряды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Pr="005E0617">
        <w:rPr>
          <w:rFonts w:ascii="Times New Roman" w:hAnsi="Times New Roman" w:cs="Times New Roman"/>
          <w:sz w:val="28"/>
          <w:szCs w:val="28"/>
        </w:rPr>
        <w:t>продармию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Для предотвращения взрыва крестьянского не_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0617">
        <w:rPr>
          <w:rFonts w:ascii="Times New Roman" w:hAnsi="Times New Roman" w:cs="Times New Roman"/>
          <w:sz w:val="28"/>
          <w:szCs w:val="28"/>
        </w:rPr>
        <w:t>годования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 xml:space="preserve"> СНК в конце мая 1918 г. принял постановление о введении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в РСФСР военного положения.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Новый курс получил логическое завершение в </w:t>
      </w:r>
      <w:r w:rsidRPr="005E0617">
        <w:rPr>
          <w:rFonts w:ascii="Times New Roman" w:hAnsi="Times New Roman" w:cs="Times New Roman"/>
          <w:i/>
          <w:iCs/>
          <w:sz w:val="28"/>
          <w:szCs w:val="28"/>
        </w:rPr>
        <w:t>продразверстке</w:t>
      </w:r>
      <w:r w:rsidRPr="005E06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0617">
        <w:rPr>
          <w:rFonts w:ascii="Times New Roman" w:hAnsi="Times New Roman" w:cs="Times New Roman"/>
          <w:sz w:val="28"/>
          <w:szCs w:val="28"/>
        </w:rPr>
        <w:t>вве</w:t>
      </w:r>
      <w:proofErr w:type="spellEnd"/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денной по всей стране декретом СНК от 11 января 1919 г.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Частная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тор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0617">
        <w:rPr>
          <w:rFonts w:ascii="Times New Roman" w:hAnsi="Times New Roman" w:cs="Times New Roman"/>
          <w:sz w:val="28"/>
          <w:szCs w:val="28"/>
        </w:rPr>
        <w:t>говля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 xml:space="preserve"> была запрещена, рынки закрывались. Заградительные отряды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осматривали все грузы и ручной багаж и </w:t>
      </w:r>
      <w:proofErr w:type="spellStart"/>
      <w:r w:rsidRPr="005E0617">
        <w:rPr>
          <w:rFonts w:ascii="Times New Roman" w:hAnsi="Times New Roman" w:cs="Times New Roman"/>
          <w:sz w:val="28"/>
          <w:szCs w:val="28"/>
        </w:rPr>
        <w:t>конфисковывали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617">
        <w:rPr>
          <w:rFonts w:ascii="Times New Roman" w:hAnsi="Times New Roman" w:cs="Times New Roman"/>
          <w:sz w:val="28"/>
          <w:szCs w:val="28"/>
        </w:rPr>
        <w:t>продоволь</w:t>
      </w:r>
      <w:proofErr w:type="spellEnd"/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0617">
        <w:rPr>
          <w:rFonts w:ascii="Times New Roman" w:hAnsi="Times New Roman" w:cs="Times New Roman"/>
          <w:sz w:val="28"/>
          <w:szCs w:val="28"/>
        </w:rPr>
        <w:t>ствие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>, если его вес превышал норму (20 фунтов на человека).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Для борьбы с торговцами (мешочниками, спекулянтами) </w:t>
      </w:r>
      <w:proofErr w:type="spellStart"/>
      <w:r w:rsidRPr="005E0617">
        <w:rPr>
          <w:rFonts w:ascii="Times New Roman" w:hAnsi="Times New Roman" w:cs="Times New Roman"/>
          <w:sz w:val="28"/>
          <w:szCs w:val="28"/>
        </w:rPr>
        <w:t>привлека</w:t>
      </w:r>
      <w:proofErr w:type="spellEnd"/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E0617">
        <w:rPr>
          <w:rFonts w:ascii="Times New Roman" w:hAnsi="Times New Roman" w:cs="Times New Roman"/>
          <w:sz w:val="28"/>
          <w:szCs w:val="28"/>
        </w:rPr>
        <w:t>лись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силы Всероссийской чрезвычайной комиссии (ВЧК), создан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ной в декабре 1917 г. для борьбы с контрреволюцией и саботажем.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Продовольственная диктатура привела к обострению борьбы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между</w:t>
      </w:r>
      <w:proofErr w:type="gramEnd"/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городом и деревней и к расколу в самой деревне.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Создаваемые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E0617">
        <w:rPr>
          <w:rFonts w:ascii="Times New Roman" w:hAnsi="Times New Roman" w:cs="Times New Roman"/>
          <w:sz w:val="28"/>
          <w:szCs w:val="28"/>
        </w:rPr>
        <w:t>горо</w:t>
      </w:r>
      <w:proofErr w:type="spellEnd"/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де вооруженные продотряды стали основными сборщиками сельхоз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продуктов. В своей работе они опирались на комитеты деревенской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бедноты. Возникшее в деревне двоевластие — противоборство </w:t>
      </w:r>
      <w:proofErr w:type="spellStart"/>
      <w:r w:rsidRPr="005E0617">
        <w:rPr>
          <w:rFonts w:ascii="Times New Roman" w:hAnsi="Times New Roman" w:cs="Times New Roman"/>
          <w:sz w:val="28"/>
          <w:szCs w:val="28"/>
        </w:rPr>
        <w:t>комбе</w:t>
      </w:r>
      <w:proofErr w:type="spellEnd"/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0617">
        <w:rPr>
          <w:rFonts w:ascii="Times New Roman" w:hAnsi="Times New Roman" w:cs="Times New Roman"/>
          <w:sz w:val="28"/>
          <w:szCs w:val="28"/>
        </w:rPr>
        <w:t>дов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 xml:space="preserve"> и сельсоветов — было устранено в конце 1918 г. перевыборами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0617">
        <w:rPr>
          <w:rFonts w:ascii="Times New Roman" w:hAnsi="Times New Roman" w:cs="Times New Roman"/>
          <w:sz w:val="28"/>
          <w:szCs w:val="28"/>
        </w:rPr>
        <w:t>следних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 xml:space="preserve"> и переходу к ним функций распущенных комбедов.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Вначале продразверстка распространялась на хлеб и зернофураж.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В заготовительную кампанию 1919—1920 гг. она охватила также и кар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0617">
        <w:rPr>
          <w:rFonts w:ascii="Times New Roman" w:hAnsi="Times New Roman" w:cs="Times New Roman"/>
          <w:sz w:val="28"/>
          <w:szCs w:val="28"/>
        </w:rPr>
        <w:t>тофель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 xml:space="preserve">, мясо, а к концу 1920 г. почти все сельхозпродукты. </w:t>
      </w:r>
      <w:proofErr w:type="spellStart"/>
      <w:r w:rsidRPr="005E0617">
        <w:rPr>
          <w:rFonts w:ascii="Times New Roman" w:hAnsi="Times New Roman" w:cs="Times New Roman"/>
          <w:sz w:val="28"/>
          <w:szCs w:val="28"/>
        </w:rPr>
        <w:t>Продразвер</w:t>
      </w:r>
      <w:proofErr w:type="spellEnd"/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0617">
        <w:rPr>
          <w:rFonts w:ascii="Times New Roman" w:hAnsi="Times New Roman" w:cs="Times New Roman"/>
          <w:sz w:val="28"/>
          <w:szCs w:val="28"/>
        </w:rPr>
        <w:t>стка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 xml:space="preserve"> позволила решить проблему планового снабжения </w:t>
      </w:r>
      <w:proofErr w:type="spellStart"/>
      <w:r w:rsidRPr="005E0617">
        <w:rPr>
          <w:rFonts w:ascii="Times New Roman" w:hAnsi="Times New Roman" w:cs="Times New Roman"/>
          <w:sz w:val="28"/>
          <w:szCs w:val="28"/>
        </w:rPr>
        <w:t>продовольстви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>_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ем Красной Армии, городских трудящихся, обеспечения минимумом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сырьевых ресурсов промышленности. Она резко сузила сферу </w:t>
      </w:r>
      <w:proofErr w:type="spellStart"/>
      <w:r w:rsidRPr="005E0617">
        <w:rPr>
          <w:rFonts w:ascii="Times New Roman" w:hAnsi="Times New Roman" w:cs="Times New Roman"/>
          <w:sz w:val="28"/>
          <w:szCs w:val="28"/>
        </w:rPr>
        <w:t>товарно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>_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денежных рыночных отношений, так как зерно являлось основой то_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0617">
        <w:rPr>
          <w:rFonts w:ascii="Times New Roman" w:hAnsi="Times New Roman" w:cs="Times New Roman"/>
          <w:sz w:val="28"/>
          <w:szCs w:val="28"/>
        </w:rPr>
        <w:t>варного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 xml:space="preserve"> хозяйства в России, стала одним из важнейших элементов си_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0617">
        <w:rPr>
          <w:rFonts w:ascii="Times New Roman" w:hAnsi="Times New Roman" w:cs="Times New Roman"/>
          <w:sz w:val="28"/>
          <w:szCs w:val="28"/>
        </w:rPr>
        <w:t>стемы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 xml:space="preserve"> «военного коммунизма». Рыночные отношения не исчезли.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Рынок продолжал существовать, но он ушел в подполье, стал </w:t>
      </w:r>
      <w:proofErr w:type="spellStart"/>
      <w:r w:rsidRPr="005E0617">
        <w:rPr>
          <w:rFonts w:ascii="Times New Roman" w:hAnsi="Times New Roman" w:cs="Times New Roman"/>
          <w:sz w:val="28"/>
          <w:szCs w:val="28"/>
        </w:rPr>
        <w:t>нелегаль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>_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0617">
        <w:rPr>
          <w:rFonts w:ascii="Times New Roman" w:hAnsi="Times New Roman" w:cs="Times New Roman"/>
          <w:sz w:val="28"/>
          <w:szCs w:val="28"/>
        </w:rPr>
        <w:t>ным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 xml:space="preserve">, «черным». Через него в 1918—1920 гг. было реализовано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около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по_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0617">
        <w:rPr>
          <w:rFonts w:ascii="Times New Roman" w:hAnsi="Times New Roman" w:cs="Times New Roman"/>
          <w:sz w:val="28"/>
          <w:szCs w:val="28"/>
        </w:rPr>
        <w:lastRenderedPageBreak/>
        <w:t>ловины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 xml:space="preserve"> всего продовольствия, доставленного в города.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На первом этапе борьба с промышленным капиталом началась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с введения рабочего контроля на производстве (14 ноября 1917 г.). Од_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0617">
        <w:rPr>
          <w:rFonts w:ascii="Times New Roman" w:hAnsi="Times New Roman" w:cs="Times New Roman"/>
          <w:sz w:val="28"/>
          <w:szCs w:val="28"/>
        </w:rPr>
        <w:t>нако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E061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за</w:t>
      </w:r>
      <w:proofErr w:type="spellEnd"/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саботажа промышленников от рабочего контроля вскоре </w:t>
      </w:r>
      <w:proofErr w:type="spellStart"/>
      <w:r w:rsidRPr="005E0617">
        <w:rPr>
          <w:rFonts w:ascii="Times New Roman" w:hAnsi="Times New Roman" w:cs="Times New Roman"/>
          <w:sz w:val="28"/>
          <w:szCs w:val="28"/>
        </w:rPr>
        <w:t>пе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>_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5E0617">
        <w:rPr>
          <w:rFonts w:ascii="Times New Roman" w:hAnsi="Times New Roman" w:cs="Times New Roman"/>
          <w:sz w:val="28"/>
          <w:szCs w:val="28"/>
        </w:rPr>
        <w:t>решли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 xml:space="preserve"> к рабочему, а затем государственному управлению, т. е. к </w:t>
      </w:r>
      <w:r w:rsidRPr="005E0617">
        <w:rPr>
          <w:rFonts w:ascii="Times New Roman" w:hAnsi="Times New Roman" w:cs="Times New Roman"/>
          <w:i/>
          <w:iCs/>
          <w:sz w:val="28"/>
          <w:szCs w:val="28"/>
        </w:rPr>
        <w:t>наци_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0617">
        <w:rPr>
          <w:rFonts w:ascii="Times New Roman" w:hAnsi="Times New Roman" w:cs="Times New Roman"/>
          <w:i/>
          <w:iCs/>
          <w:sz w:val="28"/>
          <w:szCs w:val="28"/>
        </w:rPr>
        <w:t>онализации</w:t>
      </w:r>
      <w:proofErr w:type="spellEnd"/>
      <w:r w:rsidRPr="005E0617">
        <w:rPr>
          <w:rFonts w:ascii="Times New Roman" w:hAnsi="Times New Roman" w:cs="Times New Roman"/>
          <w:i/>
          <w:iCs/>
          <w:sz w:val="28"/>
          <w:szCs w:val="28"/>
        </w:rPr>
        <w:t xml:space="preserve"> промышленности</w:t>
      </w:r>
      <w:r w:rsidRPr="005E0617">
        <w:rPr>
          <w:rFonts w:ascii="Times New Roman" w:hAnsi="Times New Roman" w:cs="Times New Roman"/>
          <w:sz w:val="28"/>
          <w:szCs w:val="28"/>
        </w:rPr>
        <w:t>. К февралю 1918 г. в собственность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государства перешли предприятия, ранее принадлежавшие казне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и царской фамилии: 2/3 железных дорог, горные, военные заводы, те_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0617">
        <w:rPr>
          <w:rFonts w:ascii="Times New Roman" w:hAnsi="Times New Roman" w:cs="Times New Roman"/>
          <w:sz w:val="28"/>
          <w:szCs w:val="28"/>
        </w:rPr>
        <w:t>леграф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 xml:space="preserve">, почта. Одновременно национализировались и отдельные </w:t>
      </w:r>
      <w:proofErr w:type="spellStart"/>
      <w:r w:rsidRPr="005E0617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>_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0617">
        <w:rPr>
          <w:rFonts w:ascii="Times New Roman" w:hAnsi="Times New Roman" w:cs="Times New Roman"/>
          <w:sz w:val="28"/>
          <w:szCs w:val="28"/>
        </w:rPr>
        <w:t>стные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 xml:space="preserve"> предприятия.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На втором этапе (март—июнь 1918 г.) упор был сделан на </w:t>
      </w:r>
      <w:proofErr w:type="spellStart"/>
      <w:r w:rsidRPr="005E0617">
        <w:rPr>
          <w:rFonts w:ascii="Times New Roman" w:hAnsi="Times New Roman" w:cs="Times New Roman"/>
          <w:sz w:val="28"/>
          <w:szCs w:val="28"/>
        </w:rPr>
        <w:t>организа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>_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0617">
        <w:rPr>
          <w:rFonts w:ascii="Times New Roman" w:hAnsi="Times New Roman" w:cs="Times New Roman"/>
          <w:sz w:val="28"/>
          <w:szCs w:val="28"/>
        </w:rPr>
        <w:t>цию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 xml:space="preserve"> управления национализированной промышленностью: введение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единоначалия на производстве, свертывание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производственной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617">
        <w:rPr>
          <w:rFonts w:ascii="Times New Roman" w:hAnsi="Times New Roman" w:cs="Times New Roman"/>
          <w:sz w:val="28"/>
          <w:szCs w:val="28"/>
        </w:rPr>
        <w:t>демо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>_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0617">
        <w:rPr>
          <w:rFonts w:ascii="Times New Roman" w:hAnsi="Times New Roman" w:cs="Times New Roman"/>
          <w:sz w:val="28"/>
          <w:szCs w:val="28"/>
        </w:rPr>
        <w:t>кратии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 xml:space="preserve"> («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митинговщины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»), налаживание учета и контроля. </w:t>
      </w:r>
      <w:proofErr w:type="spellStart"/>
      <w:r w:rsidRPr="005E0617">
        <w:rPr>
          <w:rFonts w:ascii="Times New Roman" w:hAnsi="Times New Roman" w:cs="Times New Roman"/>
          <w:sz w:val="28"/>
          <w:szCs w:val="28"/>
        </w:rPr>
        <w:t>Одновре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>_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0617">
        <w:rPr>
          <w:rFonts w:ascii="Times New Roman" w:hAnsi="Times New Roman" w:cs="Times New Roman"/>
          <w:sz w:val="28"/>
          <w:szCs w:val="28"/>
        </w:rPr>
        <w:t>менно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 xml:space="preserve"> была начата национализация целых отраслей промышленности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(сахарной, нефтяной).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На третьем этапе (июль 1918 — весна 1919 г.) была </w:t>
      </w:r>
      <w:proofErr w:type="spellStart"/>
      <w:r w:rsidRPr="005E0617">
        <w:rPr>
          <w:rFonts w:ascii="Times New Roman" w:hAnsi="Times New Roman" w:cs="Times New Roman"/>
          <w:sz w:val="28"/>
          <w:szCs w:val="28"/>
        </w:rPr>
        <w:t>национализиро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>_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0617">
        <w:rPr>
          <w:rFonts w:ascii="Times New Roman" w:hAnsi="Times New Roman" w:cs="Times New Roman"/>
          <w:sz w:val="28"/>
          <w:szCs w:val="28"/>
        </w:rPr>
        <w:t>вана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 xml:space="preserve"> вся крупная промышленность.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На четвертом этапе (лето 1919 — начало 1921 г.) темпы </w:t>
      </w:r>
      <w:proofErr w:type="spellStart"/>
      <w:r w:rsidRPr="005E0617">
        <w:rPr>
          <w:rFonts w:ascii="Times New Roman" w:hAnsi="Times New Roman" w:cs="Times New Roman"/>
          <w:sz w:val="28"/>
          <w:szCs w:val="28"/>
        </w:rPr>
        <w:t>национали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>_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0617">
        <w:rPr>
          <w:rFonts w:ascii="Times New Roman" w:hAnsi="Times New Roman" w:cs="Times New Roman"/>
          <w:sz w:val="28"/>
          <w:szCs w:val="28"/>
        </w:rPr>
        <w:t>зации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 xml:space="preserve"> резко возросли. В собственность государства перешли не толь_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0617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крупные, но и средние, и большая часть мелких промышленных за_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0617">
        <w:rPr>
          <w:rFonts w:ascii="Times New Roman" w:hAnsi="Times New Roman" w:cs="Times New Roman"/>
          <w:sz w:val="28"/>
          <w:szCs w:val="28"/>
        </w:rPr>
        <w:t>ведений (решение о национализации мелкой промышленности было</w:t>
      </w:r>
      <w:proofErr w:type="gramEnd"/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принято в ноябре 1920 г.). Национализированная собственность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>_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ставила новый, социалистический, уклад экономики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Советского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617">
        <w:rPr>
          <w:rFonts w:ascii="Times New Roman" w:hAnsi="Times New Roman" w:cs="Times New Roman"/>
          <w:sz w:val="28"/>
          <w:szCs w:val="28"/>
        </w:rPr>
        <w:t>госу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>_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0617">
        <w:rPr>
          <w:rFonts w:ascii="Times New Roman" w:hAnsi="Times New Roman" w:cs="Times New Roman"/>
          <w:sz w:val="28"/>
          <w:szCs w:val="28"/>
        </w:rPr>
        <w:t>дарства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>.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Управление национализированными предприятиями было </w:t>
      </w:r>
      <w:proofErr w:type="spellStart"/>
      <w:r w:rsidRPr="005E0617">
        <w:rPr>
          <w:rFonts w:ascii="Times New Roman" w:hAnsi="Times New Roman" w:cs="Times New Roman"/>
          <w:sz w:val="28"/>
          <w:szCs w:val="28"/>
        </w:rPr>
        <w:t>сверхцен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>_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0617">
        <w:rPr>
          <w:rFonts w:ascii="Times New Roman" w:hAnsi="Times New Roman" w:cs="Times New Roman"/>
          <w:sz w:val="28"/>
          <w:szCs w:val="28"/>
        </w:rPr>
        <w:t>трализовано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 xml:space="preserve">. Оно осуществлялось Высшим советом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народного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617">
        <w:rPr>
          <w:rFonts w:ascii="Times New Roman" w:hAnsi="Times New Roman" w:cs="Times New Roman"/>
          <w:sz w:val="28"/>
          <w:szCs w:val="28"/>
        </w:rPr>
        <w:t>хозяйст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>_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E0617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 xml:space="preserve"> (ВСНХ), созданным 2 декабря 1917 г. через систему главных </w:t>
      </w:r>
      <w:proofErr w:type="spellStart"/>
      <w:r w:rsidRPr="005E0617">
        <w:rPr>
          <w:rFonts w:ascii="Times New Roman" w:hAnsi="Times New Roman" w:cs="Times New Roman"/>
          <w:sz w:val="28"/>
          <w:szCs w:val="28"/>
        </w:rPr>
        <w:t>комите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>_</w:t>
      </w:r>
      <w:proofErr w:type="gramEnd"/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E0617">
        <w:rPr>
          <w:rFonts w:ascii="Times New Roman" w:hAnsi="Times New Roman" w:cs="Times New Roman"/>
          <w:sz w:val="28"/>
          <w:szCs w:val="28"/>
        </w:rPr>
        <w:t>тов</w:t>
      </w:r>
      <w:proofErr w:type="spellEnd"/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(главков). К лету 1920 г. было создано 49 главков. Соответствующие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предприятия непосредственно подчинялись главным комитетам, а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>_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0617">
        <w:rPr>
          <w:rFonts w:ascii="Times New Roman" w:hAnsi="Times New Roman" w:cs="Times New Roman"/>
          <w:sz w:val="28"/>
          <w:szCs w:val="28"/>
        </w:rPr>
        <w:t>следние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 xml:space="preserve"> — Президиуму ВСНХ. Система жесткой централизации управ_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0617">
        <w:rPr>
          <w:rFonts w:ascii="Times New Roman" w:hAnsi="Times New Roman" w:cs="Times New Roman"/>
          <w:sz w:val="28"/>
          <w:szCs w:val="28"/>
        </w:rPr>
        <w:t>ления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 xml:space="preserve"> стала еще одной характерной чертой «военного коммунизма».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b/>
          <w:bCs/>
          <w:sz w:val="28"/>
          <w:szCs w:val="28"/>
        </w:rPr>
        <w:t xml:space="preserve">«Военный коммунизм». </w:t>
      </w:r>
      <w:r w:rsidRPr="005E0617">
        <w:rPr>
          <w:rFonts w:ascii="Times New Roman" w:hAnsi="Times New Roman" w:cs="Times New Roman"/>
          <w:sz w:val="28"/>
          <w:szCs w:val="28"/>
        </w:rPr>
        <w:t>Широкомасштабная борьба с капиталом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привела к складыванию системы </w:t>
      </w:r>
      <w:r w:rsidRPr="005E0617">
        <w:rPr>
          <w:rFonts w:ascii="Times New Roman" w:hAnsi="Times New Roman" w:cs="Times New Roman"/>
          <w:i/>
          <w:iCs/>
          <w:sz w:val="28"/>
          <w:szCs w:val="28"/>
        </w:rPr>
        <w:t>«военного коммунизма»</w:t>
      </w:r>
      <w:r w:rsidRPr="005E0617">
        <w:rPr>
          <w:rFonts w:ascii="Times New Roman" w:hAnsi="Times New Roman" w:cs="Times New Roman"/>
          <w:sz w:val="28"/>
          <w:szCs w:val="28"/>
        </w:rPr>
        <w:t>, которая ста_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0617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 xml:space="preserve"> определять внутреннюю политику Советского государства в период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Гражданской войны (с лета 1918 — до начала 1921 г.).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Политика «военного коммунизма» опиралась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широко </w:t>
      </w:r>
      <w:proofErr w:type="spellStart"/>
      <w:r w:rsidRPr="005E0617">
        <w:rPr>
          <w:rFonts w:ascii="Times New Roman" w:hAnsi="Times New Roman" w:cs="Times New Roman"/>
          <w:sz w:val="28"/>
          <w:szCs w:val="28"/>
        </w:rPr>
        <w:t>распрост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>_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раненные в партии представления о непосредственном переходе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к коммунистическим отношениям после осуществления </w:t>
      </w:r>
      <w:proofErr w:type="spellStart"/>
      <w:r w:rsidRPr="005E0617">
        <w:rPr>
          <w:rFonts w:ascii="Times New Roman" w:hAnsi="Times New Roman" w:cs="Times New Roman"/>
          <w:sz w:val="28"/>
          <w:szCs w:val="28"/>
        </w:rPr>
        <w:t>пролетар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>_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0617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 xml:space="preserve"> революции. Эти отношения предполагали отсутствие частной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собственности,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прямое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617">
        <w:rPr>
          <w:rFonts w:ascii="Times New Roman" w:hAnsi="Times New Roman" w:cs="Times New Roman"/>
          <w:sz w:val="28"/>
          <w:szCs w:val="28"/>
        </w:rPr>
        <w:t>продуктораспределение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 xml:space="preserve"> вместо </w:t>
      </w:r>
      <w:proofErr w:type="spellStart"/>
      <w:r w:rsidRPr="005E0617">
        <w:rPr>
          <w:rFonts w:ascii="Times New Roman" w:hAnsi="Times New Roman" w:cs="Times New Roman"/>
          <w:sz w:val="28"/>
          <w:szCs w:val="28"/>
        </w:rPr>
        <w:t>товарно_де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>_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нежных отношений, плановость хозяйства, всеобщность труда.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Политика «военного коммунизма» явилась попыткой </w:t>
      </w:r>
      <w:proofErr w:type="spellStart"/>
      <w:r w:rsidRPr="005E0617">
        <w:rPr>
          <w:rFonts w:ascii="Times New Roman" w:hAnsi="Times New Roman" w:cs="Times New Roman"/>
          <w:sz w:val="28"/>
          <w:szCs w:val="28"/>
        </w:rPr>
        <w:t>установле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>_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0617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коммунистических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отношении производства и распределения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в кратчайшие сроки и силовым путем. Ее характерные черты своди_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0617">
        <w:rPr>
          <w:rFonts w:ascii="Times New Roman" w:hAnsi="Times New Roman" w:cs="Times New Roman"/>
          <w:sz w:val="28"/>
          <w:szCs w:val="28"/>
        </w:rPr>
        <w:lastRenderedPageBreak/>
        <w:t>лись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 xml:space="preserve"> к следующему: </w:t>
      </w:r>
      <w:proofErr w:type="spellStart"/>
      <w:proofErr w:type="gramStart"/>
      <w:r w:rsidRPr="005E061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>_первых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>, национализация всей промышленности;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E0617">
        <w:rPr>
          <w:rFonts w:ascii="Times New Roman" w:hAnsi="Times New Roman" w:cs="Times New Roman"/>
          <w:sz w:val="28"/>
          <w:szCs w:val="28"/>
        </w:rPr>
        <w:t>во_вторых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0617">
        <w:rPr>
          <w:rFonts w:ascii="Times New Roman" w:hAnsi="Times New Roman" w:cs="Times New Roman"/>
          <w:sz w:val="28"/>
          <w:szCs w:val="28"/>
        </w:rPr>
        <w:t>сверхцентрализация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 xml:space="preserve"> управления экономикой («глав_</w:t>
      </w:r>
      <w:proofErr w:type="gramEnd"/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E0617">
        <w:rPr>
          <w:rFonts w:ascii="Times New Roman" w:hAnsi="Times New Roman" w:cs="Times New Roman"/>
          <w:sz w:val="28"/>
          <w:szCs w:val="28"/>
        </w:rPr>
        <w:t>кизм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 xml:space="preserve">»); </w:t>
      </w:r>
      <w:proofErr w:type="spellStart"/>
      <w:r w:rsidRPr="005E0617">
        <w:rPr>
          <w:rFonts w:ascii="Times New Roman" w:hAnsi="Times New Roman" w:cs="Times New Roman"/>
          <w:sz w:val="28"/>
          <w:szCs w:val="28"/>
        </w:rPr>
        <w:t>в_третьих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 xml:space="preserve">, запрет частной торговли, свертывание </w:t>
      </w:r>
      <w:proofErr w:type="spellStart"/>
      <w:r w:rsidRPr="005E0617">
        <w:rPr>
          <w:rFonts w:ascii="Times New Roman" w:hAnsi="Times New Roman" w:cs="Times New Roman"/>
          <w:sz w:val="28"/>
          <w:szCs w:val="28"/>
        </w:rPr>
        <w:t>товарно_де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>_</w:t>
      </w:r>
      <w:proofErr w:type="gramEnd"/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нежных отношений; </w:t>
      </w:r>
      <w:proofErr w:type="spellStart"/>
      <w:proofErr w:type="gramStart"/>
      <w:r w:rsidRPr="005E0617">
        <w:rPr>
          <w:rFonts w:ascii="Times New Roman" w:hAnsi="Times New Roman" w:cs="Times New Roman"/>
          <w:sz w:val="28"/>
          <w:szCs w:val="28"/>
        </w:rPr>
        <w:t>в_четвертых</w:t>
      </w:r>
      <w:proofErr w:type="spellEnd"/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, продразверстка; </w:t>
      </w:r>
      <w:proofErr w:type="spellStart"/>
      <w:r w:rsidRPr="005E0617">
        <w:rPr>
          <w:rFonts w:ascii="Times New Roman" w:hAnsi="Times New Roman" w:cs="Times New Roman"/>
          <w:sz w:val="28"/>
          <w:szCs w:val="28"/>
        </w:rPr>
        <w:t>в_пятых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0617">
        <w:rPr>
          <w:rFonts w:ascii="Times New Roman" w:hAnsi="Times New Roman" w:cs="Times New Roman"/>
          <w:sz w:val="28"/>
          <w:szCs w:val="28"/>
        </w:rPr>
        <w:t>натураль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>_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0617">
        <w:rPr>
          <w:rFonts w:ascii="Times New Roman" w:hAnsi="Times New Roman" w:cs="Times New Roman"/>
          <w:sz w:val="28"/>
          <w:szCs w:val="28"/>
        </w:rPr>
        <w:t>ная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 xml:space="preserve"> оплата труда рабочих и служащих, бесплатность коммунальных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услуг; </w:t>
      </w:r>
      <w:proofErr w:type="spellStart"/>
      <w:proofErr w:type="gramStart"/>
      <w:r w:rsidRPr="005E0617">
        <w:rPr>
          <w:rFonts w:ascii="Times New Roman" w:hAnsi="Times New Roman" w:cs="Times New Roman"/>
          <w:sz w:val="28"/>
          <w:szCs w:val="28"/>
        </w:rPr>
        <w:t>в_шестых</w:t>
      </w:r>
      <w:proofErr w:type="spellEnd"/>
      <w:proofErr w:type="gramEnd"/>
      <w:r w:rsidRPr="005E0617">
        <w:rPr>
          <w:rFonts w:ascii="Times New Roman" w:hAnsi="Times New Roman" w:cs="Times New Roman"/>
          <w:sz w:val="28"/>
          <w:szCs w:val="28"/>
        </w:rPr>
        <w:t>, уравнительная оплата труда рабочих и служащих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(«уравниловка»); </w:t>
      </w:r>
      <w:proofErr w:type="spellStart"/>
      <w:proofErr w:type="gramStart"/>
      <w:r w:rsidRPr="005E0617">
        <w:rPr>
          <w:rFonts w:ascii="Times New Roman" w:hAnsi="Times New Roman" w:cs="Times New Roman"/>
          <w:sz w:val="28"/>
          <w:szCs w:val="28"/>
        </w:rPr>
        <w:t>в_седьмых</w:t>
      </w:r>
      <w:proofErr w:type="spellEnd"/>
      <w:proofErr w:type="gramEnd"/>
      <w:r w:rsidRPr="005E0617">
        <w:rPr>
          <w:rFonts w:ascii="Times New Roman" w:hAnsi="Times New Roman" w:cs="Times New Roman"/>
          <w:sz w:val="28"/>
          <w:szCs w:val="28"/>
        </w:rPr>
        <w:t>, всеобщая трудовая повинность. Все тру_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0617">
        <w:rPr>
          <w:rFonts w:ascii="Times New Roman" w:hAnsi="Times New Roman" w:cs="Times New Roman"/>
          <w:sz w:val="28"/>
          <w:szCs w:val="28"/>
        </w:rPr>
        <w:t>доспособные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 xml:space="preserve"> граждане России от 16 до 50 лет обязаны были занимать_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0617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 xml:space="preserve"> «общественно полезным» трудом, в противном случае они </w:t>
      </w:r>
      <w:proofErr w:type="spellStart"/>
      <w:r w:rsidRPr="005E0617">
        <w:rPr>
          <w:rFonts w:ascii="Times New Roman" w:hAnsi="Times New Roman" w:cs="Times New Roman"/>
          <w:sz w:val="28"/>
          <w:szCs w:val="28"/>
        </w:rPr>
        <w:t>привле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>_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кались к нему принудительно. Для этого развернули сеть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трудовых</w:t>
      </w:r>
      <w:proofErr w:type="gramEnd"/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концентрационных лагерей.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В марте 1919 г. в новой, второй, программе РК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>б) «</w:t>
      </w:r>
      <w:proofErr w:type="spellStart"/>
      <w:r w:rsidRPr="005E0617">
        <w:rPr>
          <w:rFonts w:ascii="Times New Roman" w:hAnsi="Times New Roman" w:cs="Times New Roman"/>
          <w:sz w:val="28"/>
          <w:szCs w:val="28"/>
        </w:rPr>
        <w:t>военно_комму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>_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0617">
        <w:rPr>
          <w:rFonts w:ascii="Times New Roman" w:hAnsi="Times New Roman" w:cs="Times New Roman"/>
          <w:sz w:val="28"/>
          <w:szCs w:val="28"/>
        </w:rPr>
        <w:t>нистические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 xml:space="preserve">» принципы были положены в основу строительства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>_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0617">
        <w:rPr>
          <w:rFonts w:ascii="Times New Roman" w:hAnsi="Times New Roman" w:cs="Times New Roman"/>
          <w:sz w:val="28"/>
          <w:szCs w:val="28"/>
        </w:rPr>
        <w:t>циализма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 xml:space="preserve"> в России. Большевики поставили задачу: завершить </w:t>
      </w:r>
      <w:proofErr w:type="spellStart"/>
      <w:r w:rsidRPr="005E0617">
        <w:rPr>
          <w:rFonts w:ascii="Times New Roman" w:hAnsi="Times New Roman" w:cs="Times New Roman"/>
          <w:sz w:val="28"/>
          <w:szCs w:val="28"/>
        </w:rPr>
        <w:t>экспро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>_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0617">
        <w:rPr>
          <w:rFonts w:ascii="Times New Roman" w:hAnsi="Times New Roman" w:cs="Times New Roman"/>
          <w:sz w:val="28"/>
          <w:szCs w:val="28"/>
        </w:rPr>
        <w:t>приацию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 xml:space="preserve"> буржуазии, перейти от денежной торговли к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натуральному</w:t>
      </w:r>
      <w:proofErr w:type="gramEnd"/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продуктообмену, от уравнительного землепользования —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коллектив_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ному, от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рыночного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— к плановому хозяйству.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«Штурм» капитализма привел страну к гражданской войне. Ору_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0617">
        <w:rPr>
          <w:rFonts w:ascii="Times New Roman" w:hAnsi="Times New Roman" w:cs="Times New Roman"/>
          <w:sz w:val="28"/>
          <w:szCs w:val="28"/>
        </w:rPr>
        <w:t>жие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 xml:space="preserve"> стало основным средством удержания власти. Впоследствии, раз_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0617">
        <w:rPr>
          <w:rFonts w:ascii="Times New Roman" w:hAnsi="Times New Roman" w:cs="Times New Roman"/>
          <w:sz w:val="28"/>
          <w:szCs w:val="28"/>
        </w:rPr>
        <w:t>громив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организованные военные силы противника, большевики были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вынуждены отказаться от «</w:t>
      </w:r>
      <w:proofErr w:type="spellStart"/>
      <w:proofErr w:type="gramStart"/>
      <w:r w:rsidRPr="005E0617">
        <w:rPr>
          <w:rFonts w:ascii="Times New Roman" w:hAnsi="Times New Roman" w:cs="Times New Roman"/>
          <w:sz w:val="28"/>
          <w:szCs w:val="28"/>
        </w:rPr>
        <w:t>военно_коммунистического</w:t>
      </w:r>
      <w:proofErr w:type="spellEnd"/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E0617">
        <w:rPr>
          <w:rFonts w:ascii="Times New Roman" w:hAnsi="Times New Roman" w:cs="Times New Roman"/>
          <w:sz w:val="28"/>
          <w:szCs w:val="28"/>
        </w:rPr>
        <w:t>эксперимен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>_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та и перейти к </w:t>
      </w:r>
      <w:proofErr w:type="spellStart"/>
      <w:r w:rsidRPr="005E0617">
        <w:rPr>
          <w:rFonts w:ascii="Times New Roman" w:hAnsi="Times New Roman" w:cs="Times New Roman"/>
          <w:sz w:val="28"/>
          <w:szCs w:val="28"/>
        </w:rPr>
        <w:t>НЭПу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>.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b/>
          <w:bCs/>
          <w:sz w:val="28"/>
          <w:szCs w:val="28"/>
        </w:rPr>
        <w:t xml:space="preserve">Социальные преобразования. </w:t>
      </w:r>
      <w:r w:rsidRPr="005E0617">
        <w:rPr>
          <w:rFonts w:ascii="Times New Roman" w:hAnsi="Times New Roman" w:cs="Times New Roman"/>
          <w:sz w:val="28"/>
          <w:szCs w:val="28"/>
        </w:rPr>
        <w:t xml:space="preserve">Преобразования в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617">
        <w:rPr>
          <w:rFonts w:ascii="Times New Roman" w:hAnsi="Times New Roman" w:cs="Times New Roman"/>
          <w:sz w:val="28"/>
          <w:szCs w:val="28"/>
        </w:rPr>
        <w:t>сфе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>_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ре, как и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экономической, были направлены на установление и </w:t>
      </w:r>
      <w:proofErr w:type="spellStart"/>
      <w:r w:rsidRPr="005E0617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>_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0617">
        <w:rPr>
          <w:rFonts w:ascii="Times New Roman" w:hAnsi="Times New Roman" w:cs="Times New Roman"/>
          <w:sz w:val="28"/>
          <w:szCs w:val="28"/>
        </w:rPr>
        <w:t>репление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 xml:space="preserve"> диктатуры пролетариата.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В области национальных отношений «Декларация прав народов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России» (2 ноября 1917 г.) и другие акты объявили равноправие как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граждан независимо от </w:t>
      </w:r>
      <w:proofErr w:type="spellStart"/>
      <w:r w:rsidRPr="005E0617">
        <w:rPr>
          <w:rFonts w:ascii="Times New Roman" w:hAnsi="Times New Roman" w:cs="Times New Roman"/>
          <w:sz w:val="28"/>
          <w:szCs w:val="28"/>
        </w:rPr>
        <w:t>национально_религиозных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 xml:space="preserve"> различий, так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и народов России, включая их право на отделение. Декретом от 10 но_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0617">
        <w:rPr>
          <w:rFonts w:ascii="Times New Roman" w:hAnsi="Times New Roman" w:cs="Times New Roman"/>
          <w:sz w:val="28"/>
          <w:szCs w:val="28"/>
        </w:rPr>
        <w:t>ября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 xml:space="preserve"> 1917 г. упразднялись сословия, гражданские чины, звания, </w:t>
      </w:r>
      <w:proofErr w:type="spellStart"/>
      <w:r w:rsidRPr="005E0617">
        <w:rPr>
          <w:rFonts w:ascii="Times New Roman" w:hAnsi="Times New Roman" w:cs="Times New Roman"/>
          <w:sz w:val="28"/>
          <w:szCs w:val="28"/>
        </w:rPr>
        <w:t>титу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>_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0617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 xml:space="preserve">, сословные привилегии и ограничения, устанавливалось общее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всего населения страны наименование — «граждане Российской </w:t>
      </w:r>
      <w:proofErr w:type="spellStart"/>
      <w:r w:rsidRPr="005E0617">
        <w:rPr>
          <w:rFonts w:ascii="Times New Roman" w:hAnsi="Times New Roman" w:cs="Times New Roman"/>
          <w:sz w:val="28"/>
          <w:szCs w:val="28"/>
        </w:rPr>
        <w:t>Рес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>_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публики».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Трудовое законодательство, начиная с декрета о 8_часовом рабочем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0617">
        <w:rPr>
          <w:rFonts w:ascii="Times New Roman" w:hAnsi="Times New Roman" w:cs="Times New Roman"/>
          <w:sz w:val="28"/>
          <w:szCs w:val="28"/>
        </w:rPr>
        <w:t>дне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от 29 октября 1917 г., узаконило право граждан на труд, а также их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обязанность трудиться. Одновременно с января 1918 г. в стране были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запрещены забастовки. Положение СНК от 31 октября 1918 г. о </w:t>
      </w:r>
      <w:proofErr w:type="spellStart"/>
      <w:r w:rsidRPr="005E0617">
        <w:rPr>
          <w:rFonts w:ascii="Times New Roman" w:hAnsi="Times New Roman" w:cs="Times New Roman"/>
          <w:sz w:val="28"/>
          <w:szCs w:val="28"/>
        </w:rPr>
        <w:t>соци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>_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0617">
        <w:rPr>
          <w:rFonts w:ascii="Times New Roman" w:hAnsi="Times New Roman" w:cs="Times New Roman"/>
          <w:sz w:val="28"/>
          <w:szCs w:val="28"/>
        </w:rPr>
        <w:t>альном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 xml:space="preserve"> обеспечении трудящихся устанавливало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бесплатную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медицин_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скую помощь. Декретами ВЦИК и СНК от 16 и 18 декабря 1917 г. бы_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0617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 xml:space="preserve"> положено начало эмансипации женщин, уравнению их в правах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с мужчинами, в том числе и в области брака. В стране вводились </w:t>
      </w:r>
      <w:proofErr w:type="spellStart"/>
      <w:r w:rsidRPr="005E0617">
        <w:rPr>
          <w:rFonts w:ascii="Times New Roman" w:hAnsi="Times New Roman" w:cs="Times New Roman"/>
          <w:sz w:val="28"/>
          <w:szCs w:val="28"/>
        </w:rPr>
        <w:t>граж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>_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0617">
        <w:rPr>
          <w:rFonts w:ascii="Times New Roman" w:hAnsi="Times New Roman" w:cs="Times New Roman"/>
          <w:sz w:val="28"/>
          <w:szCs w:val="28"/>
        </w:rPr>
        <w:t>данский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 xml:space="preserve"> брак и книги записей актов гражданского состояния. Декрет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от 24 января 1918 г. вводил в России западноевропейский календарь,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по которому после 31 января 1918 г. последовало 13 февраля.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Правительство сразу ограничило оппозиционные партии и </w:t>
      </w:r>
      <w:proofErr w:type="spellStart"/>
      <w:r w:rsidRPr="005E0617">
        <w:rPr>
          <w:rFonts w:ascii="Times New Roman" w:hAnsi="Times New Roman" w:cs="Times New Roman"/>
          <w:sz w:val="28"/>
          <w:szCs w:val="28"/>
        </w:rPr>
        <w:t>движе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>_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0617">
        <w:rPr>
          <w:rFonts w:ascii="Times New Roman" w:hAnsi="Times New Roman" w:cs="Times New Roman"/>
          <w:sz w:val="28"/>
          <w:szCs w:val="28"/>
        </w:rPr>
        <w:lastRenderedPageBreak/>
        <w:t>ния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5E0617">
        <w:rPr>
          <w:rFonts w:ascii="Times New Roman" w:hAnsi="Times New Roman" w:cs="Times New Roman"/>
          <w:sz w:val="28"/>
          <w:szCs w:val="28"/>
        </w:rPr>
        <w:t>агитационно_пропагандистской</w:t>
      </w:r>
      <w:proofErr w:type="spellEnd"/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деятельности. К лету 1918 г. бы_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0617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 xml:space="preserve"> закрыто более 300 газет, начиная с кадетской газеты «День», </w:t>
      </w:r>
      <w:proofErr w:type="spellStart"/>
      <w:r w:rsidRPr="005E0617">
        <w:rPr>
          <w:rFonts w:ascii="Times New Roman" w:hAnsi="Times New Roman" w:cs="Times New Roman"/>
          <w:sz w:val="28"/>
          <w:szCs w:val="28"/>
        </w:rPr>
        <w:t>кото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>_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рая, тем не менее, меняя названия, выходила до мая 1918 г.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С введением в РСФСР военного положения были закрыты все анти_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большевистские издания.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Декрет СНК от 20 января 1918 г. об отделении церкви от </w:t>
      </w:r>
      <w:proofErr w:type="spellStart"/>
      <w:r w:rsidRPr="005E0617">
        <w:rPr>
          <w:rFonts w:ascii="Times New Roman" w:hAnsi="Times New Roman" w:cs="Times New Roman"/>
          <w:sz w:val="28"/>
          <w:szCs w:val="28"/>
        </w:rPr>
        <w:t>государст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>_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0617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 xml:space="preserve"> и школы от церкви вводил свободу совести,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церковных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E0617">
        <w:rPr>
          <w:rFonts w:ascii="Times New Roman" w:hAnsi="Times New Roman" w:cs="Times New Roman"/>
          <w:sz w:val="28"/>
          <w:szCs w:val="28"/>
        </w:rPr>
        <w:t>религиоз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>_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0617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 xml:space="preserve"> организаций. Он устранял вмешательство духовенства в дело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>_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0617">
        <w:rPr>
          <w:rFonts w:ascii="Times New Roman" w:hAnsi="Times New Roman" w:cs="Times New Roman"/>
          <w:sz w:val="28"/>
          <w:szCs w:val="28"/>
        </w:rPr>
        <w:t>разования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>, одновременно лишая церковь имущественных прав.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Имущество церкви и других религиозных организаций объявлялось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собственностью государства, которое устами большевиков </w:t>
      </w:r>
      <w:proofErr w:type="spellStart"/>
      <w:r w:rsidRPr="005E0617">
        <w:rPr>
          <w:rFonts w:ascii="Times New Roman" w:hAnsi="Times New Roman" w:cs="Times New Roman"/>
          <w:sz w:val="28"/>
          <w:szCs w:val="28"/>
        </w:rPr>
        <w:t>откровен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>_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но заявило о своем атеистическом характере. В свою очередь патриарх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Московский и всея Руси Тихон (избран 5 ноября 1917 г.) в послании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к православному духовенству и всем верующим от 19 января 1918 г. пре_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дал анафеме Советскую власть, призвал к борьбе против большевиков.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Лишь в сентябре 1919 г. он издал послание «О прекращении духовен_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0617">
        <w:rPr>
          <w:rFonts w:ascii="Times New Roman" w:hAnsi="Times New Roman" w:cs="Times New Roman"/>
          <w:sz w:val="28"/>
          <w:szCs w:val="28"/>
        </w:rPr>
        <w:t>ством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 xml:space="preserve"> борьбы с большевиками».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0617">
        <w:rPr>
          <w:rFonts w:ascii="Times New Roman" w:hAnsi="Times New Roman" w:cs="Times New Roman"/>
          <w:i/>
          <w:iCs/>
          <w:sz w:val="28"/>
          <w:szCs w:val="28"/>
        </w:rPr>
        <w:t>Внешняя политика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Главными направлениями внешней политики Советской России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с 25 октября 1917 г. стали: выход из мировой войны, прекращение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>_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0617">
        <w:rPr>
          <w:rFonts w:ascii="Times New Roman" w:hAnsi="Times New Roman" w:cs="Times New Roman"/>
          <w:sz w:val="28"/>
          <w:szCs w:val="28"/>
        </w:rPr>
        <w:t>енной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 xml:space="preserve"> интервенции, дипломатическое признание, помощь </w:t>
      </w:r>
      <w:proofErr w:type="spellStart"/>
      <w:r w:rsidRPr="005E0617">
        <w:rPr>
          <w:rFonts w:ascii="Times New Roman" w:hAnsi="Times New Roman" w:cs="Times New Roman"/>
          <w:sz w:val="28"/>
          <w:szCs w:val="28"/>
        </w:rPr>
        <w:t>революци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>_</w:t>
      </w:r>
    </w:p>
    <w:p w:rsidR="00F732BD" w:rsidRPr="005E0617" w:rsidRDefault="00F732BD" w:rsidP="00F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0617">
        <w:rPr>
          <w:rFonts w:ascii="Times New Roman" w:hAnsi="Times New Roman" w:cs="Times New Roman"/>
          <w:sz w:val="28"/>
          <w:szCs w:val="28"/>
        </w:rPr>
        <w:t>онному</w:t>
      </w:r>
      <w:proofErr w:type="spellEnd"/>
      <w:r w:rsidRPr="005E0617">
        <w:rPr>
          <w:rFonts w:ascii="Times New Roman" w:hAnsi="Times New Roman" w:cs="Times New Roman"/>
          <w:sz w:val="28"/>
          <w:szCs w:val="28"/>
        </w:rPr>
        <w:t xml:space="preserve"> движению в Европе.</w:t>
      </w:r>
    </w:p>
    <w:p w:rsidR="00000000" w:rsidRDefault="00F732BD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F732BD"/>
    <w:rsid w:val="00F73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1829</Words>
  <Characters>10429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Митрофановна</dc:creator>
  <cp:keywords/>
  <dc:description/>
  <cp:lastModifiedBy>Мария Митрофановна</cp:lastModifiedBy>
  <cp:revision>2</cp:revision>
  <dcterms:created xsi:type="dcterms:W3CDTF">2021-10-14T07:52:00Z</dcterms:created>
  <dcterms:modified xsi:type="dcterms:W3CDTF">2021-10-14T07:54:00Z</dcterms:modified>
</cp:coreProperties>
</file>